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Times New Roman" w:eastAsia="仿宋_GB2312" w:cs="Times New Roman"/>
          <w:b/>
          <w:bCs/>
          <w:sz w:val="28"/>
          <w:szCs w:val="28"/>
          <w:lang w:eastAsia="zh-CN"/>
        </w:rPr>
      </w:pPr>
      <w:r>
        <w:rPr>
          <w:rFonts w:hint="eastAsia" w:ascii="仿宋_GB2312" w:hAnsi="Times New Roman" w:eastAsia="仿宋_GB2312" w:cs="Times New Roman"/>
          <w:b/>
          <w:bCs/>
          <w:sz w:val="28"/>
          <w:szCs w:val="28"/>
        </w:rPr>
        <w:t>温医</w:t>
      </w:r>
      <w:r>
        <w:rPr>
          <w:rFonts w:hint="eastAsia" w:ascii="仿宋_GB2312" w:hAnsi="Times New Roman" w:eastAsia="仿宋_GB2312" w:cs="Times New Roman"/>
          <w:b/>
          <w:bCs/>
          <w:sz w:val="28"/>
          <w:szCs w:val="28"/>
          <w:lang w:eastAsia="zh-CN"/>
        </w:rPr>
        <w:t>大职称评审群（钉钉）二维码：</w:t>
      </w:r>
    </w:p>
    <w:p>
      <w:pPr>
        <w:rPr>
          <w:rFonts w:hint="eastAsia" w:ascii="仿宋_GB2312" w:hAnsi="Times New Roman" w:eastAsia="仿宋_GB2312" w:cs="Times New Roman"/>
          <w:b/>
          <w:bCs/>
          <w:sz w:val="28"/>
          <w:szCs w:val="28"/>
          <w:lang w:eastAsia="zh-CN"/>
        </w:rPr>
      </w:pPr>
    </w:p>
    <w:p>
      <w:pPr>
        <w:jc w:val="center"/>
        <w:rPr>
          <w:rFonts w:hint="eastAsia" w:ascii="仿宋_GB2312" w:hAnsi="Times New Roman" w:eastAsia="仿宋_GB2312" w:cs="Times New Roman"/>
          <w:b/>
          <w:bCs/>
          <w:sz w:val="28"/>
          <w:szCs w:val="28"/>
          <w:lang w:eastAsia="zh-CN"/>
        </w:rPr>
      </w:pPr>
      <w:r>
        <w:rPr>
          <w:rFonts w:hint="eastAsia" w:ascii="仿宋_GB2312" w:hAnsi="Times New Roman" w:eastAsia="仿宋_GB2312" w:cs="Times New Roman"/>
          <w:b/>
          <w:bCs/>
          <w:sz w:val="28"/>
          <w:szCs w:val="28"/>
          <w:lang w:eastAsia="zh-CN"/>
        </w:rPr>
        <w:drawing>
          <wp:inline distT="0" distB="0" distL="114300" distR="114300">
            <wp:extent cx="5560060" cy="5290185"/>
            <wp:effectExtent l="0" t="0" r="2540" b="5715"/>
            <wp:docPr id="3" name="图片 3" descr="b2de5b55b6ce14d5259a2d7c0105ef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b2de5b55b6ce14d5259a2d7c0105ef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60060" cy="5290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eastAsia" w:ascii="仿宋_GB2312" w:hAnsi="Times New Roman" w:eastAsia="仿宋_GB2312" w:cs="Times New Roman"/>
          <w:b/>
          <w:bCs/>
          <w:sz w:val="28"/>
          <w:szCs w:val="28"/>
          <w:lang w:eastAsia="zh-CN"/>
        </w:rPr>
      </w:pPr>
    </w:p>
    <w:p>
      <w:pPr>
        <w:jc w:val="both"/>
        <w:rPr>
          <w:rFonts w:hint="eastAsia" w:ascii="仿宋_GB2312" w:hAnsi="Times New Roman" w:eastAsia="仿宋_GB2312" w:cs="Times New Roman"/>
          <w:b/>
          <w:bCs/>
          <w:sz w:val="28"/>
          <w:szCs w:val="28"/>
          <w:lang w:eastAsia="zh-CN"/>
        </w:rPr>
      </w:pPr>
    </w:p>
    <w:p>
      <w:pPr>
        <w:jc w:val="both"/>
        <w:rPr>
          <w:rFonts w:hint="eastAsia" w:ascii="仿宋_GB2312" w:hAnsi="Times New Roman" w:eastAsia="仿宋_GB2312" w:cs="Times New Roman"/>
          <w:b/>
          <w:bCs/>
          <w:sz w:val="28"/>
          <w:szCs w:val="28"/>
          <w:lang w:eastAsia="zh-CN"/>
        </w:rPr>
      </w:pPr>
    </w:p>
    <w:p>
      <w:pPr>
        <w:jc w:val="both"/>
        <w:rPr>
          <w:rFonts w:hint="eastAsia" w:ascii="仿宋_GB2312" w:hAnsi="Times New Roman" w:eastAsia="仿宋_GB2312" w:cs="Times New Roman"/>
          <w:b/>
          <w:bCs/>
          <w:sz w:val="28"/>
          <w:szCs w:val="28"/>
          <w:lang w:eastAsia="zh-CN"/>
        </w:rPr>
      </w:pPr>
    </w:p>
    <w:p>
      <w:pPr>
        <w:jc w:val="both"/>
        <w:rPr>
          <w:rFonts w:hint="eastAsia" w:ascii="仿宋_GB2312" w:hAnsi="Times New Roman" w:eastAsia="仿宋_GB2312" w:cs="Times New Roman"/>
          <w:b/>
          <w:bCs/>
          <w:sz w:val="28"/>
          <w:szCs w:val="28"/>
          <w:lang w:eastAsia="zh-CN"/>
        </w:rPr>
      </w:pPr>
    </w:p>
    <w:p>
      <w:pPr>
        <w:jc w:val="both"/>
        <w:rPr>
          <w:rFonts w:hint="eastAsia" w:ascii="仿宋_GB2312" w:hAnsi="Times New Roman" w:eastAsia="仿宋_GB2312" w:cs="Times New Roman"/>
          <w:b/>
          <w:bCs/>
          <w:sz w:val="28"/>
          <w:szCs w:val="28"/>
          <w:lang w:eastAsia="zh-CN"/>
        </w:rPr>
      </w:pPr>
    </w:p>
    <w:p>
      <w:pPr>
        <w:jc w:val="both"/>
        <w:rPr>
          <w:rFonts w:hint="eastAsia" w:ascii="仿宋_GB2312" w:hAnsi="Times New Roman" w:eastAsia="仿宋_GB2312" w:cs="Times New Roman"/>
          <w:b/>
          <w:bCs/>
          <w:sz w:val="28"/>
          <w:szCs w:val="28"/>
          <w:lang w:eastAsia="zh-CN"/>
        </w:rPr>
      </w:pPr>
      <w:bookmarkStart w:id="0" w:name="_GoBack"/>
      <w:bookmarkEnd w:id="0"/>
    </w:p>
    <w:p>
      <w:pPr>
        <w:jc w:val="center"/>
        <w:rPr>
          <w:rFonts w:hint="eastAsia" w:ascii="仿宋_GB2312" w:hAnsi="Times New Roman" w:eastAsia="仿宋_GB2312" w:cs="Times New Roman"/>
          <w:b/>
          <w:bCs/>
          <w:sz w:val="28"/>
          <w:szCs w:val="28"/>
          <w:lang w:eastAsia="zh-CN"/>
        </w:rPr>
      </w:pPr>
      <w:r>
        <w:rPr>
          <w:rFonts w:hint="eastAsia" w:ascii="仿宋_GB2312" w:hAnsi="Times New Roman" w:eastAsia="仿宋_GB2312" w:cs="Times New Roman"/>
          <w:b/>
          <w:bCs/>
          <w:sz w:val="28"/>
          <w:szCs w:val="28"/>
          <w:lang w:eastAsia="zh-CN"/>
        </w:rPr>
        <w:t>会议视频步骤：</w:t>
      </w:r>
    </w:p>
    <w:p>
      <w:pPr>
        <w:jc w:val="center"/>
        <w:rPr>
          <w:rFonts w:hint="eastAsia" w:ascii="仿宋_GB2312" w:hAnsi="Times New Roman" w:eastAsia="仿宋_GB2312" w:cs="Times New Roman"/>
          <w:b/>
          <w:bCs/>
          <w:sz w:val="28"/>
          <w:szCs w:val="28"/>
          <w:lang w:eastAsia="zh-CN"/>
        </w:rPr>
      </w:pPr>
    </w:p>
    <w:p>
      <w:pPr>
        <w:jc w:val="center"/>
        <w:rPr>
          <w:rFonts w:hint="eastAsia" w:ascii="仿宋_GB2312" w:hAnsi="Times New Roman" w:eastAsia="仿宋_GB2312" w:cs="Times New Roman"/>
          <w:sz w:val="28"/>
          <w:szCs w:val="28"/>
          <w:lang w:eastAsia="zh-CN"/>
        </w:rPr>
      </w:pPr>
      <w:r>
        <w:rPr>
          <w:rFonts w:hint="eastAsia" w:ascii="仿宋_GB2312" w:hAnsi="Times New Roman" w:eastAsia="仿宋_GB2312" w:cs="Times New Roman"/>
          <w:sz w:val="28"/>
          <w:szCs w:val="28"/>
          <w:lang w:eastAsia="zh-CN"/>
        </w:rPr>
        <w:drawing>
          <wp:inline distT="0" distB="0" distL="114300" distR="114300">
            <wp:extent cx="2398395" cy="7972425"/>
            <wp:effectExtent l="0" t="0" r="1905" b="9525"/>
            <wp:docPr id="2" name="图片 2" descr="b709b3da3499c0ebe5e0e63418a6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b709b3da3499c0ebe5e0e63418a6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98395" cy="797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3MDAwOTY1MDk4ZDZmZDQ1ZmZmN2ZiNDU2Nzc0MGIifQ=="/>
  </w:docVars>
  <w:rsids>
    <w:rsidRoot w:val="29805F9A"/>
    <w:rsid w:val="080A74C0"/>
    <w:rsid w:val="29805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2022-09-22T08:59:00Z</dcterms:created>
  <dc:creator>sunnywuuu</dc:creator>
  <cp:lastModifiedBy>麦叽</cp:lastModifiedBy>
  <dcterms:modified xsi:type="dcterms:W3CDTF">2023-09-25T07:23:56Z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C8C012830E2A41059C608A9B2300A288</vt:lpwstr>
  </property>
</Properties>
</file>